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968" w:rsidRDefault="00370717" w:rsidP="00CE49F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Инициативный проект, направленный </w:t>
      </w:r>
      <w:r w:rsidR="00CE49F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на </w:t>
      </w:r>
      <w:r w:rsidR="001B7B4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рассмотрени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е: </w:t>
      </w:r>
      <w:r w:rsidRPr="0037071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«Универсальная спортивная площадка», находящегося по адресу: г. Златоуст, ул. им. Карла Маркса, 28 (кадастровый номер объекта: 74:25:0302117:57)</w:t>
      </w:r>
    </w:p>
    <w:p w:rsidR="00CE49FF" w:rsidRDefault="00CE49FF" w:rsidP="00CE49F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0A2BE2">
        <w:trPr>
          <w:trHeight w:val="1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0A2BE2" w:rsidP="00D92129">
            <w:pPr>
              <w:pStyle w:val="a9"/>
              <w:ind w:left="0"/>
              <w:contextualSpacing/>
              <w:rPr>
                <w:kern w:val="1"/>
                <w:lang w:eastAsia="ar-SA"/>
              </w:rPr>
            </w:pPr>
            <w:r w:rsidRPr="000A2BE2">
              <w:t>«Универсальная спортивная площадка», находящегося по адресу: г. Златоуст, ул. им. Карла Маркса, 28 (кадастровый номер объекта: 74:25:0302117:57)</w:t>
            </w: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Ст. 16 п. 19 131-ФЗ (ред. от 29.12.2020) "Об общих принципах организации местного самоуправления в Российской Федерации»:</w:t>
            </w:r>
          </w:p>
          <w:p w:rsidR="00771968" w:rsidRPr="003F255F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обеспечение условий для развития на территории муниципального, городского округа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муниципального, городского округа;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Pr="008A02AC" w:rsidRDefault="001336E4" w:rsidP="008A02AC">
            <w:pPr>
              <w:pStyle w:val="a9"/>
              <w:spacing w:after="0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kern w:val="1"/>
                <w:lang w:eastAsia="ar-SA"/>
              </w:rPr>
              <w:t>Адрес</w:t>
            </w:r>
            <w:r w:rsidR="005C6E4B">
              <w:rPr>
                <w:kern w:val="1"/>
                <w:lang w:eastAsia="ar-SA"/>
              </w:rPr>
              <w:t>ный</w:t>
            </w:r>
            <w:r w:rsidR="00D92129">
              <w:rPr>
                <w:kern w:val="1"/>
                <w:lang w:eastAsia="ar-SA"/>
              </w:rPr>
              <w:t xml:space="preserve"> </w:t>
            </w:r>
            <w:r w:rsidR="005C6E4B">
              <w:rPr>
                <w:kern w:val="1"/>
                <w:lang w:eastAsia="ar-SA"/>
              </w:rPr>
              <w:t>ориентир</w:t>
            </w:r>
            <w:r w:rsidR="00D92129">
              <w:rPr>
                <w:kern w:val="1"/>
                <w:lang w:eastAsia="ar-SA"/>
              </w:rPr>
              <w:t xml:space="preserve">: </w:t>
            </w:r>
            <w:r w:rsidR="00D92129" w:rsidRPr="00D92129">
              <w:t xml:space="preserve">г. Златоуст, </w:t>
            </w:r>
            <w:r w:rsidR="00D92129" w:rsidRPr="00D92129">
              <w:br/>
              <w:t>ул. им. Карла Маркса, 2</w:t>
            </w:r>
            <w:r w:rsidR="000A2BE2">
              <w:t>8</w:t>
            </w:r>
          </w:p>
          <w:p w:rsidR="00771968" w:rsidRPr="003F255F" w:rsidRDefault="00771968" w:rsidP="000A2B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от 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.0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.202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г. № 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</w:t>
            </w:r>
            <w:r w:rsidR="000A2BE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-р/</w:t>
            </w:r>
            <w:proofErr w:type="gramStart"/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8A02AC" w:rsidRDefault="000A2BE2" w:rsidP="000A2B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у</w:t>
            </w:r>
            <w:r w:rsidRPr="000A2BE2">
              <w:rPr>
                <w:rFonts w:ascii="Times New Roman" w:hAnsi="Times New Roman" w:cs="Times New Roman"/>
                <w:sz w:val="24"/>
                <w:szCs w:val="24"/>
              </w:rPr>
              <w:t>ниверсальн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спортивной</w:t>
            </w:r>
            <w:r w:rsidRPr="000A2BE2">
              <w:rPr>
                <w:rFonts w:ascii="Times New Roman" w:hAnsi="Times New Roman" w:cs="Times New Roman"/>
                <w:sz w:val="24"/>
                <w:szCs w:val="24"/>
              </w:rPr>
              <w:t xml:space="preserve"> 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щадки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C7" w:rsidRDefault="008A02AC" w:rsidP="000A2B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Основная задача проекта – формировать у подрастающего поколения грамотного использования свободного времени, принципы здорового образа жизни, предоставить возможности для реализации своих потребностей в спортивных занятиях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 организовать активный досуг (пешие прогулки, пробежки, скандинавская хо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ьба и т.д.).</w:t>
            </w:r>
          </w:p>
          <w:p w:rsidR="005C6E4B" w:rsidRPr="003F255F" w:rsidRDefault="008A02AC" w:rsidP="001B7B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07397A">
              <w:rPr>
                <w:rFonts w:ascii="Times New Roman" w:hAnsi="Times New Roman" w:cs="Times New Roman"/>
                <w:sz w:val="24"/>
                <w:szCs w:val="24"/>
              </w:rPr>
              <w:t>спортивных площадок</w:t>
            </w:r>
            <w:r w:rsidR="00D92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 скажется на улучшении спортивных результатов, обеспечит возможность сохранения здоровья, позволит сформировать принципы здорового образа жизни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9F5ED4" w:rsidP="00B3032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здоровой нации, организация свободного времени у подростков.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по итогам реализации инициативного проекта: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 создание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спортивных </w:t>
            </w:r>
            <w:r w:rsidR="003B7DB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ок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 оснащение спортивными снарядами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территории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 создание зон отдыха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 видеонаблюдение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6. освещение спортивной площадки</w:t>
            </w:r>
          </w:p>
          <w:p w:rsidR="003B7DB4" w:rsidRPr="003F255F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7. ограждение спортивной площадки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DB4" w:rsidRPr="005E01A7" w:rsidRDefault="0007397A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МАУ «Центр хозяйственного обслуживания»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5A012D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500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– 10000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60DC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A012D" w:rsidRDefault="0007397A" w:rsidP="0007397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Директор МАУДО «СШОР № 8 «Уралочка»</w:t>
            </w:r>
            <w:r w:rsidRP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07397A">
              <w:rPr>
                <w:rFonts w:ascii="Times New Roman" w:eastAsia="Calibri" w:hAnsi="Times New Roman" w:cs="Times New Roman"/>
                <w:sz w:val="26"/>
                <w:szCs w:val="26"/>
              </w:rPr>
              <w:t>М.Н. Накоряков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1B7B4E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27 000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 000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 с участием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B20D27" w:rsidRPr="00B20D27" w:rsidRDefault="00B20D27" w:rsidP="00B20D27"/>
    <w:p w:rsidR="00B20D27" w:rsidRPr="00B20D27" w:rsidRDefault="00B20D27" w:rsidP="00B20D27"/>
    <w:p w:rsidR="00B20D27" w:rsidRPr="00B20D27" w:rsidRDefault="00B20D27" w:rsidP="00B20D27"/>
    <w:p w:rsidR="00B20D27" w:rsidRPr="00B20D27" w:rsidRDefault="00B20D27" w:rsidP="00B20D27"/>
    <w:p w:rsidR="00B20D27" w:rsidRPr="00B20D27" w:rsidRDefault="00B20D27" w:rsidP="00B20D27"/>
    <w:p w:rsidR="00B20D27" w:rsidRDefault="00B20D27" w:rsidP="00B20D27"/>
    <w:p w:rsidR="00B52C0F" w:rsidRDefault="00B20D27" w:rsidP="00B20D27">
      <w:pPr>
        <w:tabs>
          <w:tab w:val="left" w:pos="7567"/>
        </w:tabs>
      </w:pPr>
      <w:r>
        <w:tab/>
      </w:r>
    </w:p>
    <w:p w:rsidR="00B20D27" w:rsidRDefault="00B20D27" w:rsidP="00B20D27">
      <w:pPr>
        <w:tabs>
          <w:tab w:val="left" w:pos="7567"/>
        </w:tabs>
      </w:pPr>
    </w:p>
    <w:p w:rsidR="00B20D27" w:rsidRDefault="00B20D27" w:rsidP="00B20D27">
      <w:pPr>
        <w:tabs>
          <w:tab w:val="left" w:pos="7567"/>
        </w:tabs>
      </w:pPr>
    </w:p>
    <w:p w:rsidR="00B20D27" w:rsidRDefault="00B20D27" w:rsidP="00B20D27">
      <w:pPr>
        <w:tabs>
          <w:tab w:val="left" w:pos="7567"/>
        </w:tabs>
      </w:pPr>
    </w:p>
    <w:p w:rsidR="00B20D27" w:rsidRPr="00B20D27" w:rsidRDefault="00B20D27" w:rsidP="00B20D27">
      <w:pPr>
        <w:tabs>
          <w:tab w:val="left" w:pos="7567"/>
        </w:tabs>
        <w:jc w:val="both"/>
      </w:pPr>
      <w:r>
        <w:rPr>
          <w:noProof/>
        </w:rPr>
        <w:lastRenderedPageBreak/>
        <w:drawing>
          <wp:inline distT="0" distB="0" distL="0" distR="0" wp14:anchorId="57A7C025">
            <wp:extent cx="7439225" cy="5589079"/>
            <wp:effectExtent l="0" t="933450" r="0" b="907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7098" cy="5594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0D27" w:rsidRPr="00B20D27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9FE" w:rsidRDefault="00A009FE" w:rsidP="00771968">
      <w:pPr>
        <w:spacing w:after="0" w:line="240" w:lineRule="auto"/>
      </w:pPr>
      <w:r>
        <w:separator/>
      </w:r>
    </w:p>
  </w:endnote>
  <w:endnote w:type="continuationSeparator" w:id="0">
    <w:p w:rsidR="00A009FE" w:rsidRDefault="00A009FE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9FE" w:rsidRDefault="00A009FE" w:rsidP="00771968">
      <w:pPr>
        <w:spacing w:after="0" w:line="240" w:lineRule="auto"/>
      </w:pPr>
      <w:r>
        <w:separator/>
      </w:r>
    </w:p>
  </w:footnote>
  <w:footnote w:type="continuationSeparator" w:id="0">
    <w:p w:rsidR="00A009FE" w:rsidRDefault="00A009FE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0F"/>
    <w:rsid w:val="000016DB"/>
    <w:rsid w:val="0005411F"/>
    <w:rsid w:val="0007397A"/>
    <w:rsid w:val="000A2BE2"/>
    <w:rsid w:val="000E3267"/>
    <w:rsid w:val="001336E4"/>
    <w:rsid w:val="001362A0"/>
    <w:rsid w:val="00136E53"/>
    <w:rsid w:val="0015074A"/>
    <w:rsid w:val="00157F75"/>
    <w:rsid w:val="001B7B4E"/>
    <w:rsid w:val="001E0AE5"/>
    <w:rsid w:val="00224E68"/>
    <w:rsid w:val="00273BD8"/>
    <w:rsid w:val="002F37E5"/>
    <w:rsid w:val="00370717"/>
    <w:rsid w:val="00374786"/>
    <w:rsid w:val="00381FA2"/>
    <w:rsid w:val="003B7DB4"/>
    <w:rsid w:val="003F255F"/>
    <w:rsid w:val="00403F07"/>
    <w:rsid w:val="00482711"/>
    <w:rsid w:val="004C3D03"/>
    <w:rsid w:val="00542462"/>
    <w:rsid w:val="00556360"/>
    <w:rsid w:val="005745C6"/>
    <w:rsid w:val="005A012D"/>
    <w:rsid w:val="005C6E4B"/>
    <w:rsid w:val="005E01A7"/>
    <w:rsid w:val="006365AE"/>
    <w:rsid w:val="0069644D"/>
    <w:rsid w:val="006A3909"/>
    <w:rsid w:val="0075368F"/>
    <w:rsid w:val="00767C55"/>
    <w:rsid w:val="00771968"/>
    <w:rsid w:val="007756A7"/>
    <w:rsid w:val="007C293D"/>
    <w:rsid w:val="00885143"/>
    <w:rsid w:val="008A02AC"/>
    <w:rsid w:val="008A40A2"/>
    <w:rsid w:val="008B1BB6"/>
    <w:rsid w:val="008E768D"/>
    <w:rsid w:val="00906ED7"/>
    <w:rsid w:val="0091730A"/>
    <w:rsid w:val="009540E1"/>
    <w:rsid w:val="00982119"/>
    <w:rsid w:val="009E67D4"/>
    <w:rsid w:val="009F5ED4"/>
    <w:rsid w:val="00A009FE"/>
    <w:rsid w:val="00A820D1"/>
    <w:rsid w:val="00B03B92"/>
    <w:rsid w:val="00B20D27"/>
    <w:rsid w:val="00B30321"/>
    <w:rsid w:val="00B52C0F"/>
    <w:rsid w:val="00C60DC7"/>
    <w:rsid w:val="00CE49FF"/>
    <w:rsid w:val="00D036A2"/>
    <w:rsid w:val="00D62F4A"/>
    <w:rsid w:val="00D76012"/>
    <w:rsid w:val="00D87BFE"/>
    <w:rsid w:val="00D92129"/>
    <w:rsid w:val="00E540DF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98FCF-A08E-41E4-A67D-55251A962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Хатыленко Алёна Александровна</cp:lastModifiedBy>
  <cp:revision>2</cp:revision>
  <cp:lastPrinted>2024-08-30T04:59:00Z</cp:lastPrinted>
  <dcterms:created xsi:type="dcterms:W3CDTF">2026-06-05T07:43:00Z</dcterms:created>
  <dcterms:modified xsi:type="dcterms:W3CDTF">2026-06-05T07:43:00Z</dcterms:modified>
</cp:coreProperties>
</file>